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A2A05" w14:textId="276E1136" w:rsidR="00BD717C" w:rsidRPr="00421B92" w:rsidRDefault="00BD717C" w:rsidP="00BD7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_Hlk144889088"/>
      <w:bookmarkStart w:id="1" w:name="_GoBack"/>
      <w:bookmarkEnd w:id="1"/>
      <w:r w:rsidRPr="00421B92">
        <w:rPr>
          <w:b/>
          <w:noProof/>
          <w:sz w:val="24"/>
          <w:szCs w:val="24"/>
        </w:rPr>
        <w:t>3GPP TSG-SA Meeting #104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="00004FC5" w:rsidRPr="00004FC5">
        <w:rPr>
          <w:b/>
          <w:i/>
          <w:noProof/>
          <w:sz w:val="28"/>
          <w:szCs w:val="28"/>
        </w:rPr>
        <w:t>SP-240</w:t>
      </w:r>
      <w:r w:rsidR="00B74ACF">
        <w:rPr>
          <w:b/>
          <w:i/>
          <w:noProof/>
          <w:sz w:val="28"/>
          <w:szCs w:val="28"/>
        </w:rPr>
        <w:t>965</w:t>
      </w:r>
    </w:p>
    <w:p w14:paraId="1573817F" w14:textId="5357A656" w:rsidR="00BD717C" w:rsidRPr="00421B92" w:rsidRDefault="00BD717C" w:rsidP="00BD717C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 w:rsidRPr="00421B92">
        <w:rPr>
          <w:rFonts w:ascii="Arial" w:hAnsi="Arial"/>
          <w:b/>
          <w:noProof/>
          <w:sz w:val="24"/>
          <w:szCs w:val="24"/>
          <w:lang w:eastAsia="ja-JP"/>
        </w:rPr>
        <w:t>Shanghai, China, 18 - 21 June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 xml:space="preserve">(revision of </w:t>
      </w:r>
      <w:r w:rsidR="00004FC5" w:rsidRPr="00004FC5">
        <w:rPr>
          <w:rFonts w:ascii="Arial" w:eastAsia="Batang" w:hAnsi="Arial" w:cs="Arial"/>
          <w:b/>
          <w:noProof/>
          <w:sz w:val="24"/>
          <w:szCs w:val="24"/>
          <w:lang w:eastAsia="zh-CN"/>
        </w:rPr>
        <w:t>SP-240</w:t>
      </w:r>
      <w:r w:rsidR="00B74ACF">
        <w:rPr>
          <w:rFonts w:ascii="Arial" w:eastAsia="Batang" w:hAnsi="Arial" w:cs="Arial"/>
          <w:b/>
          <w:noProof/>
          <w:sz w:val="24"/>
          <w:szCs w:val="24"/>
          <w:lang w:eastAsia="zh-CN"/>
        </w:rPr>
        <w:t>871</w:t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)</w:t>
      </w:r>
    </w:p>
    <w:p w14:paraId="0B3BAC06" w14:textId="714B2FC4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B92" w:rsidRPr="00421B92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430F37" w14:textId="2A50D56E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 w:rsidR="008F489A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AB6AD4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2E0330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6.3.5</w:t>
      </w:r>
    </w:p>
    <w:p w14:paraId="1D52A0B7" w14:textId="77777777" w:rsidR="00D03537" w:rsidRDefault="00D03537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E8DD3FD" w14:textId="214BADE0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S5-241959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3A5919E6" w14:textId="19E1F15C" w:rsidR="00EA6C39" w:rsidRPr="00D03537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</w:r>
      <w:r w:rsidR="00D17CF5" w:rsidRPr="00D03537">
        <w:rPr>
          <w:rFonts w:ascii="Arial" w:hAnsi="Arial" w:cs="Arial"/>
          <w:b/>
          <w:sz w:val="24"/>
          <w:szCs w:val="24"/>
        </w:rPr>
        <w:t xml:space="preserve">Revised </w:t>
      </w:r>
      <w:r w:rsidRPr="00D03537">
        <w:rPr>
          <w:rFonts w:ascii="Arial" w:hAnsi="Arial" w:cs="Arial"/>
          <w:b/>
          <w:sz w:val="24"/>
          <w:szCs w:val="24"/>
        </w:rPr>
        <w:t>SID Study on AI/ML management phase 2</w:t>
      </w:r>
    </w:p>
    <w:p w14:paraId="07436A98" w14:textId="46A3ED18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="00FC4420" w:rsidRPr="00D03537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05CFB1F" w14:textId="54CAF626" w:rsidR="00EA6C39" w:rsidRPr="00D03537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  <w:t>6.2.</w:t>
      </w:r>
      <w:r w:rsidR="00D17CF5" w:rsidRPr="00D03537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2A8BE1" w14:textId="77777777" w:rsidR="00D03537" w:rsidRDefault="00D03537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SP-2317</w:t>
      </w:r>
      <w:r w:rsidR="00656DAC"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80</w:t>
      </w:r>
    </w:p>
    <w:p w14:paraId="239A7546" w14:textId="5C2E75E1" w:rsidR="00492363" w:rsidRPr="00D03537" w:rsidRDefault="00492363" w:rsidP="000D46D4">
      <w:pPr>
        <w:pStyle w:val="Header"/>
        <w:tabs>
          <w:tab w:val="right" w:pos="9638"/>
        </w:tabs>
        <w:rPr>
          <w:b w:val="0"/>
          <w:sz w:val="24"/>
          <w:szCs w:val="24"/>
          <w:lang w:val="en-US"/>
        </w:rPr>
      </w:pPr>
      <w:r w:rsidRPr="00985282">
        <w:rPr>
          <w:bCs/>
          <w:sz w:val="24"/>
        </w:rPr>
        <w:t>Edinburgh, UNITED KINGDOM, 11th Dec 2023 - 15th Dec 2023</w:t>
      </w:r>
    </w:p>
    <w:p w14:paraId="7791C11D" w14:textId="77777777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SA WG5</w:t>
      </w:r>
    </w:p>
    <w:p w14:paraId="7D7F7BE8" w14:textId="11181334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Title: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New SID: Study on AI/ML management - phase 2</w:t>
      </w:r>
    </w:p>
    <w:p w14:paraId="61FFD9BB" w14:textId="166EB842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Document for: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S5-23</w:t>
      </w:r>
      <w:r w:rsidR="00C54070" w:rsidRPr="007432E5">
        <w:rPr>
          <w:rFonts w:ascii="Arial" w:hAnsi="Arial" w:cs="Arial"/>
          <w:b/>
          <w:i/>
          <w:iCs/>
          <w:noProof/>
          <w:sz w:val="28"/>
          <w:szCs w:val="28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16225469" w14:textId="77777777" w:rsidR="00651058" w:rsidRPr="00D03537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  <w:t>New SID Study on AI/ML management phase 2</w:t>
      </w:r>
    </w:p>
    <w:p w14:paraId="3E0D096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bookmarkEnd w:id="0"/>
    <w:p w14:paraId="152F66CD" w14:textId="77777777" w:rsidR="00AE25BF" w:rsidRPr="00D035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</w:r>
      <w:r w:rsidR="00F8474C" w:rsidRPr="00D03537">
        <w:rPr>
          <w:rFonts w:ascii="Arial" w:eastAsia="Batang" w:hAnsi="Arial"/>
          <w:b/>
          <w:sz w:val="24"/>
          <w:szCs w:val="24"/>
          <w:lang w:eastAsia="zh-CN"/>
        </w:rPr>
        <w:t>6.2</w:t>
      </w:r>
      <w:r w:rsidR="00B77BCA" w:rsidRPr="00D03537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2" w:name="bm940084"/>
            <w:r w:rsidRPr="00370EAF">
              <w:t>940084</w:t>
            </w:r>
            <w:bookmarkEnd w:id="2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3" w:name="bm960037"/>
            <w:r w:rsidRPr="004A68C6">
              <w:t>960037</w:t>
            </w:r>
            <w:bookmarkEnd w:id="3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4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</w:t>
      </w:r>
      <w:proofErr w:type="spellStart"/>
      <w:r w:rsidR="00BB43E5">
        <w:t>MnS</w:t>
      </w:r>
      <w:proofErr w:type="spellEnd"/>
      <w:r w:rsidR="00BB43E5">
        <w:t xml:space="preserve">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lastRenderedPageBreak/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4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</w:t>
      </w:r>
      <w:proofErr w:type="gramStart"/>
      <w:r w:rsidR="00C44EE6">
        <w:t xml:space="preserve">the </w:t>
      </w:r>
      <w:r w:rsidR="00B460CD">
        <w:t xml:space="preserve"> necessary</w:t>
      </w:r>
      <w:proofErr w:type="gramEnd"/>
      <w:r w:rsidR="00B460CD">
        <w:t xml:space="preserve"> enhancements to the Rel-18 AI/ML management capabilities.</w:t>
      </w:r>
    </w:p>
    <w:p w14:paraId="4C930AC7" w14:textId="77777777" w:rsidR="00BD5ADD" w:rsidRDefault="00966A59" w:rsidP="004801AA">
      <w:bookmarkStart w:id="5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5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>, including e.g.</w:t>
      </w:r>
      <w:proofErr w:type="gramStart"/>
      <w:r w:rsidR="004045B6">
        <w:t xml:space="preserve">, </w:t>
      </w:r>
      <w:r>
        <w:t xml:space="preserve"> the</w:t>
      </w:r>
      <w:proofErr w:type="gramEnd"/>
      <w:r>
        <w:t xml:space="preserve">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</w:t>
      </w:r>
      <w:proofErr w:type="spellStart"/>
      <w:r w:rsidRPr="00606E3A">
        <w:t>leftover</w:t>
      </w:r>
      <w:proofErr w:type="spellEnd"/>
      <w:r w:rsidRPr="00606E3A">
        <w:t xml:space="preserve">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68DB06CF" w:rsidR="00465640" w:rsidRDefault="006A4C49" w:rsidP="002A22F1">
      <w:pPr>
        <w:ind w:left="1440" w:hanging="1170"/>
      </w:pPr>
      <w:r w:rsidRPr="00606E3A">
        <w:lastRenderedPageBreak/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D51C6BC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62C5742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E1C6195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01D86C7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5441E76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4DEB9D66" w:rsidR="0099041F" w:rsidRPr="006C2E80" w:rsidRDefault="00B74ACF" w:rsidP="0099041F">
            <w:pPr>
              <w:pStyle w:val="Guidance"/>
              <w:spacing w:after="0"/>
            </w:pPr>
            <w:r>
              <w:t xml:space="preserve">Internal </w:t>
            </w:r>
            <w:r w:rsidR="0099041F">
              <w:t>TR</w:t>
            </w:r>
          </w:p>
        </w:tc>
        <w:tc>
          <w:tcPr>
            <w:tcW w:w="1134" w:type="dxa"/>
          </w:tcPr>
          <w:p w14:paraId="5C0ED69E" w14:textId="667D14CD" w:rsidR="0099041F" w:rsidRPr="006C2E80" w:rsidRDefault="0099041F" w:rsidP="0099041F">
            <w:pPr>
              <w:pStyle w:val="Guidance"/>
              <w:spacing w:after="0"/>
            </w:pPr>
            <w:r>
              <w:t>28.</w:t>
            </w:r>
            <w:r w:rsidR="00B74ACF">
              <w:t>8</w:t>
            </w:r>
            <w:r w:rsidR="00544674">
              <w:t>58</w:t>
            </w:r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r>
              <w:t xml:space="preserve">Study on </w:t>
            </w:r>
            <w:r w:rsidRPr="0099041F">
              <w:t>Artificial Intelligence</w:t>
            </w:r>
            <w:r>
              <w:t xml:space="preserve"> </w:t>
            </w:r>
            <w:r w:rsidRPr="0099041F">
              <w:t>/</w:t>
            </w:r>
            <w:r>
              <w:t xml:space="preserve"> </w:t>
            </w:r>
            <w:r w:rsidRPr="0099041F">
              <w:t>Machine Learning (AI/ML) management</w:t>
            </w:r>
            <w:r>
              <w:t xml:space="preserve"> Phase 2</w:t>
            </w:r>
          </w:p>
        </w:tc>
        <w:tc>
          <w:tcPr>
            <w:tcW w:w="993" w:type="dxa"/>
          </w:tcPr>
          <w:p w14:paraId="67EDB796" w14:textId="6793DBA1" w:rsidR="0099041F" w:rsidRDefault="0099041F" w:rsidP="0099041F">
            <w:pPr>
              <w:pStyle w:val="Guidance"/>
              <w:spacing w:after="0"/>
            </w:pPr>
            <w:r>
              <w:t>TSG#10</w:t>
            </w:r>
            <w:r w:rsidR="00B74ACF">
              <w:t>5</w:t>
            </w:r>
          </w:p>
          <w:p w14:paraId="13EB535A" w14:textId="2E5DA38E" w:rsidR="0099041F" w:rsidRPr="006C2E80" w:rsidRDefault="00544674" w:rsidP="0099041F">
            <w:pPr>
              <w:pStyle w:val="Guidance"/>
              <w:spacing w:after="0"/>
            </w:pPr>
            <w:r>
              <w:t>(</w:t>
            </w:r>
            <w:r w:rsidR="00B74ACF">
              <w:t>Sep</w:t>
            </w:r>
            <w:r w:rsidR="0099041F">
              <w:t xml:space="preserve"> 2024</w:t>
            </w:r>
            <w:r w:rsidR="00590CDF">
              <w:t>)</w:t>
            </w:r>
          </w:p>
        </w:tc>
        <w:tc>
          <w:tcPr>
            <w:tcW w:w="1074" w:type="dxa"/>
          </w:tcPr>
          <w:p w14:paraId="3EA33240" w14:textId="74558E9F" w:rsidR="0099041F" w:rsidRDefault="0099041F" w:rsidP="0099041F">
            <w:pPr>
              <w:pStyle w:val="Guidance"/>
              <w:spacing w:after="0"/>
            </w:pPr>
            <w:r>
              <w:t>TSG#10</w:t>
            </w:r>
            <w:r w:rsidR="00D4415C">
              <w:t>5</w:t>
            </w:r>
          </w:p>
          <w:p w14:paraId="22BF504C" w14:textId="5517C525" w:rsidR="0099041F" w:rsidRPr="006C2E80" w:rsidRDefault="00590CDF" w:rsidP="0099041F">
            <w:pPr>
              <w:pStyle w:val="Guidance"/>
              <w:spacing w:after="0"/>
            </w:pPr>
            <w:r>
              <w:t>(</w:t>
            </w:r>
            <w:r w:rsidR="0099041F">
              <w:t>Sep 2024</w:t>
            </w:r>
            <w:r>
              <w:t>)</w:t>
            </w:r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r w:rsidRPr="00D4415C">
              <w:t>Hassan Al-Kanani (Hassan.Alkanani@EMEA.NEC.COM)</w:t>
            </w: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hyperlink r:id="rId11" w:history="1">
        <w:r w:rsidR="00B92063" w:rsidRPr="002711C9">
          <w:rPr>
            <w:rStyle w:val="Hyperlink"/>
            <w:i w:val="0"/>
            <w:lang w:eastAsia="ko-KR"/>
          </w:rPr>
          <w:t>Hassan.Alkanani@EMEA.NEC.COM</w:t>
        </w:r>
      </w:hyperlink>
      <w:r w:rsidR="00B92063">
        <w:rPr>
          <w:i w:val="0"/>
          <w:lang w:eastAsia="ko-KR"/>
        </w:rPr>
        <w:t xml:space="preserve">, TR editor 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B4418E" w:rsidP="001F7889">
            <w:pPr>
              <w:pStyle w:val="TAL"/>
            </w:pPr>
            <w:hyperlink r:id="rId12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515B1" w14:textId="77777777" w:rsidR="00B4418E" w:rsidRDefault="00B4418E">
      <w:r>
        <w:separator/>
      </w:r>
    </w:p>
  </w:endnote>
  <w:endnote w:type="continuationSeparator" w:id="0">
    <w:p w14:paraId="030A4926" w14:textId="77777777" w:rsidR="00B4418E" w:rsidRDefault="00B4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23246" w14:textId="77777777" w:rsidR="00B4418E" w:rsidRDefault="00B4418E">
      <w:r>
        <w:separator/>
      </w:r>
    </w:p>
  </w:footnote>
  <w:footnote w:type="continuationSeparator" w:id="0">
    <w:p w14:paraId="0212A875" w14:textId="77777777" w:rsidR="00B4418E" w:rsidRDefault="00B44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6"/>
  </w:num>
  <w:num w:numId="6">
    <w:abstractNumId w:val="14"/>
  </w:num>
  <w:num w:numId="7">
    <w:abstractNumId w:val="4"/>
  </w:num>
  <w:num w:numId="8">
    <w:abstractNumId w:val="13"/>
  </w:num>
  <w:num w:numId="9">
    <w:abstractNumId w:val="3"/>
  </w:num>
  <w:num w:numId="10">
    <w:abstractNumId w:val="7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QUAI0RIySwAAAA="/>
  </w:docVars>
  <w:rsids>
    <w:rsidRoot w:val="00F4338D"/>
    <w:rsid w:val="00002749"/>
    <w:rsid w:val="00003B9A"/>
    <w:rsid w:val="00004FC5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D46D4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66A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1B92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914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0C37"/>
    <w:rsid w:val="00522167"/>
    <w:rsid w:val="00530C03"/>
    <w:rsid w:val="00532181"/>
    <w:rsid w:val="0054015E"/>
    <w:rsid w:val="00540C78"/>
    <w:rsid w:val="00544674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0CDF"/>
    <w:rsid w:val="005918FA"/>
    <w:rsid w:val="00594A52"/>
    <w:rsid w:val="005961F6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061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32E5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E3FAB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8F489A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54E49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418E"/>
    <w:rsid w:val="00B460CD"/>
    <w:rsid w:val="00B5188D"/>
    <w:rsid w:val="00B567D1"/>
    <w:rsid w:val="00B57ED5"/>
    <w:rsid w:val="00B638A3"/>
    <w:rsid w:val="00B666FF"/>
    <w:rsid w:val="00B70294"/>
    <w:rsid w:val="00B73B4C"/>
    <w:rsid w:val="00B73F75"/>
    <w:rsid w:val="00B74ACF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D717C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3537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4852"/>
    <w:rsid w:val="00E274CE"/>
    <w:rsid w:val="00E27A6B"/>
    <w:rsid w:val="00E27FDB"/>
    <w:rsid w:val="00E30104"/>
    <w:rsid w:val="00E31BEC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iworks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ssan.Alkanani@EMEA.NEC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61009-07B1-4071-85C2-39055735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9914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ZL</cp:lastModifiedBy>
  <cp:revision>6</cp:revision>
  <cp:lastPrinted>2000-02-29T10:31:00Z</cp:lastPrinted>
  <dcterms:created xsi:type="dcterms:W3CDTF">2024-06-11T08:14:00Z</dcterms:created>
  <dcterms:modified xsi:type="dcterms:W3CDTF">2024-06-19T14:32:00Z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